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6F7F04F" wp14:editId="20CAFC30">
            <wp:extent cx="4552950" cy="689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E9F" w:rsidRDefault="00F76E9F" w:rsidP="0026102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102A" w:rsidRPr="00164A63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данного курса внеурочной деятельности разработана в соответствии с требованиями:</w:t>
      </w:r>
    </w:p>
    <w:p w:rsidR="0026102A" w:rsidRPr="00C72F14" w:rsidRDefault="0026102A" w:rsidP="0026102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26102A" w:rsidRPr="00C72F14" w:rsidRDefault="0026102A" w:rsidP="0026102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18.08.2017 № 09-1672;</w:t>
      </w:r>
    </w:p>
    <w:p w:rsidR="0026102A" w:rsidRPr="00C72F14" w:rsidRDefault="0026102A" w:rsidP="0026102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F2880" w:rsidRPr="00C72F14" w:rsidRDefault="006F2880" w:rsidP="006F2880">
      <w:pPr>
        <w:pStyle w:val="ae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14">
        <w:rPr>
          <w:rFonts w:ascii="Times New Roman" w:hAnsi="Times New Roman"/>
          <w:sz w:val="28"/>
          <w:szCs w:val="28"/>
        </w:rPr>
        <w:t>Учебног</w:t>
      </w:r>
      <w:r w:rsidR="00A16307">
        <w:rPr>
          <w:rFonts w:ascii="Times New Roman" w:hAnsi="Times New Roman"/>
          <w:sz w:val="28"/>
          <w:szCs w:val="28"/>
        </w:rPr>
        <w:t>о плана МОУ «СОШ № 41»   на 2024-2025</w:t>
      </w:r>
      <w:r w:rsidRPr="00C72F14">
        <w:rPr>
          <w:rFonts w:ascii="Times New Roman" w:hAnsi="Times New Roman"/>
          <w:sz w:val="28"/>
          <w:szCs w:val="28"/>
        </w:rPr>
        <w:t xml:space="preserve"> учебный год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Актуальность и назначение программы: д</w:t>
      </w: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анный курс призван помочь </w:t>
      </w:r>
      <w:proofErr w:type="gram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подготовиться к ОГЭ по географии: повторить материал, изученный ранее, углубить имеющиеся знания, отработать навыки построения связной речи.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видах деятельности:</w:t>
      </w: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 в ходе реализации Программы предусмотрены следующие виды деятельности: познавательная  беседа, практическая работа, самостоятельная работа, консультация.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итогов: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</w:t>
      </w: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уровня предметной и психологической подготовки учащихся к государственной итоговой аттестации выпускников 9 классов в форме ОГЭ по географии.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курса: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систематизация знаний теоретических основ географии за курсы 5 – 9 классов;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практических навыков и умений при решении заданий разных типов;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-обучение правилам оформления экзаменационных работ;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повторение географической номенклатуры, основных географических терминов и</w:t>
      </w:r>
    </w:p>
    <w:p w:rsidR="0026102A" w:rsidRPr="00C72F14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понятий.</w:t>
      </w:r>
    </w:p>
    <w:p w:rsidR="0026102A" w:rsidRPr="00C72F14" w:rsidRDefault="0026102A" w:rsidP="002610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Место курса в плане внеурочной деятельности: </w:t>
      </w:r>
    </w:p>
    <w:p w:rsidR="0026102A" w:rsidRPr="00C72F14" w:rsidRDefault="0026102A" w:rsidP="0026102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  <w:r w:rsidR="00554E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курса реализуется в рамках обще </w:t>
      </w:r>
      <w:r w:rsidR="00554E25" w:rsidRPr="00C72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интеллектуального</w:t>
      </w:r>
      <w:r w:rsidRPr="00C72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направления. Предназначена для учащихся 9 класса</w:t>
      </w:r>
      <w:r w:rsidR="00F833B9"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Рассчитана на 17 часов</w:t>
      </w: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833B9"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:rsidR="00F833B9" w:rsidRPr="00C72F14" w:rsidRDefault="00F833B9" w:rsidP="0026102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02A" w:rsidRDefault="0026102A" w:rsidP="0026102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833B9" w:rsidRPr="00F833B9" w:rsidRDefault="00F833B9" w:rsidP="00F833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833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УЧЕБНО-ТЕМАТИЧЕСКИЙ ПЛАН</w:t>
      </w:r>
    </w:p>
    <w:p w:rsidR="00F833B9" w:rsidRPr="00C72F14" w:rsidRDefault="00F833B9" w:rsidP="00F833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B9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643"/>
        <w:gridCol w:w="1418"/>
        <w:gridCol w:w="1418"/>
        <w:gridCol w:w="1479"/>
      </w:tblGrid>
      <w:tr w:rsidR="00F833B9" w:rsidRPr="00C72F14" w:rsidTr="00F34623">
        <w:tc>
          <w:tcPr>
            <w:tcW w:w="4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24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833B9" w:rsidRPr="00C72F14" w:rsidTr="00F3462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33B9" w:rsidRPr="00C72F14" w:rsidRDefault="00F833B9" w:rsidP="00F8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33B9" w:rsidRPr="00C72F14" w:rsidRDefault="00F833B9" w:rsidP="00F83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833B9" w:rsidRPr="00C72F14" w:rsidTr="00F34623">
        <w:trPr>
          <w:trHeight w:val="255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70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68680F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70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 Земли и человек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68680F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55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Материки, океаны, народы и страны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68680F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330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Природопользование и геоэкология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55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России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68680F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25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 аттестация. Итоговая контрольная работа за курс 9 класса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3B9" w:rsidRPr="00C72F14" w:rsidTr="00F34623">
        <w:trPr>
          <w:trHeight w:val="255"/>
        </w:trPr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68680F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3B9" w:rsidRPr="00C72F14" w:rsidRDefault="00F833B9" w:rsidP="00F83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33B9" w:rsidRPr="00C72F14" w:rsidRDefault="00F833B9" w:rsidP="00F833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</w:p>
    <w:p w:rsidR="00F833B9" w:rsidRPr="00C72F14" w:rsidRDefault="00F833B9" w:rsidP="00F833B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F833B9" w:rsidRPr="00C72F14" w:rsidRDefault="00F833B9" w:rsidP="00F833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3B9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 1</w:t>
      </w:r>
      <w:r w:rsidR="00F833B9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демонстрационные версии контрольных измерительных материалов (КИМ).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 ос</w:t>
      </w:r>
      <w:r w:rsidR="002D2A1F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новных разделов курса 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Источники географической информации. 3ч.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географические исследования, открытия и путешествия.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учебно-тренировочных тестов по разделу.</w:t>
      </w:r>
    </w:p>
    <w:p w:rsidR="00F833B9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Природа Земли и человек. 3</w:t>
      </w:r>
      <w:r w:rsidR="00F833B9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Гидросфера, её состав и строение. Мировой океан, его части; взаимодействие с атмосферой и сушей. Поверхностные и подземные воды суши. Ледники и </w:t>
      </w:r>
      <w:proofErr w:type="gram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многолетняя</w:t>
      </w:r>
      <w:proofErr w:type="gramEnd"/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мерзлота. Водные ресурсы Земли.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Биосфера, её взаимосвязи с другими геосферами. Почвенный покров. Условия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почв разных типов.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оболочка Земли. Широтная зональность и высотная поясность.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комплексы: природные, природно-хозяйственные.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Мате</w:t>
      </w:r>
      <w:r w:rsidR="002D2A1F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рики, океаны, народы и страны. 3</w:t>
      </w: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</w:t>
      </w:r>
      <w:r w:rsidR="002D2A1F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родопользование и геоэкология. 1</w:t>
      </w: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:rsidR="00F833B9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География России. 5</w:t>
      </w:r>
      <w:r w:rsidR="00F833B9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Особенности ГП России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и акватория, морские и сухопутные границы. Часовые пояса.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Административно-территориальное устройство России.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Природа России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Растительный и животный мир России. Природные зоны. Высотная поясность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Население России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Хозяйство России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отраслевой и территориальной структуры хозяйства России. Природн</w:t>
      </w:r>
      <w:proofErr w:type="gram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F833B9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Рефлексивная часть курса. 1</w:t>
      </w:r>
      <w:r w:rsidR="00F833B9"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F833B9" w:rsidRPr="00C72F14" w:rsidRDefault="00F833B9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мониторинга (в традиционной или компьютерной </w:t>
      </w:r>
      <w:proofErr w:type="gramStart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) и анализ его результативности. Психологическая подготовка к экзамену.</w:t>
      </w:r>
    </w:p>
    <w:p w:rsidR="002D2A1F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D2A1F" w:rsidRPr="002D2A1F" w:rsidRDefault="002D2A1F" w:rsidP="002D2A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D2A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ПЛАНИРУЕМЫЕ РЕЗУЛЬТАТЫ ОСВОЕНИЯ КУРСА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планировать пути достижения целей на основе самостоятельного анализа условий и средств их достижения;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развитие компетентности в области использования технических средств ИКТ;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пользоваться методами наблюдения, моделирования, объяснения, прогнозирования;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и основополагающих теоретических знаний,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картографической грамотности и использования географической карты;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основными навыками нахождения, использования географической информации;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основы для формирования интереса к дальнейшему расширению и углублению географических знаний;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и углубить теоретические знания по ключевым позициям курса;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ориентироваться в дидактических смыслах и психологических механизмах заданий разного уровня сложности;</w:t>
      </w:r>
    </w:p>
    <w:p w:rsidR="002D2A1F" w:rsidRPr="00C72F14" w:rsidRDefault="002D2A1F" w:rsidP="00E711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14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:rsidR="00164A63" w:rsidRDefault="00164A63" w:rsidP="00E711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164A63" w:rsidRDefault="00164A63" w:rsidP="00E711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71106" w:rsidRDefault="00E71106" w:rsidP="00E7110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E7110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КАЛЕНДАРНО-ТЕМАТИЧЕСКОЕ ПЛАНИРОВАНИЕ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425"/>
        <w:gridCol w:w="993"/>
        <w:gridCol w:w="1134"/>
        <w:gridCol w:w="1245"/>
        <w:gridCol w:w="2157"/>
      </w:tblGrid>
      <w:tr w:rsidR="00F34623" w:rsidRPr="00F34623" w:rsidTr="00120C04">
        <w:trPr>
          <w:cantSplit/>
          <w:trHeight w:val="359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F34623" w:rsidRPr="00F34623" w:rsidTr="00120C04">
        <w:trPr>
          <w:cantSplit/>
          <w:trHeight w:val="722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346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F34623" w:rsidRPr="00F34623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23" w:rsidRPr="00F34623" w:rsidTr="004848DA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4964D0" w:rsidRPr="00090FB2" w:rsidRDefault="00120C04" w:rsidP="004964D0">
            <w:pPr>
              <w:pStyle w:val="ae"/>
              <w:spacing w:after="0" w:line="100" w:lineRule="atLeast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(1 ч)</w:t>
            </w:r>
          </w:p>
          <w:p w:rsidR="00F34623" w:rsidRPr="00F34623" w:rsidRDefault="00F34623" w:rsidP="004964D0">
            <w:pPr>
              <w:pStyle w:val="ae"/>
              <w:spacing w:after="0" w:line="100" w:lineRule="atLeast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Особенности процедуры проведения ОГЭ в 9 классе. Нормативно-правовые и другие документы. Правила заполнения бланков. Особенности экзаменационной работы по географии, структура 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демонстрационные версии </w:t>
            </w:r>
            <w:proofErr w:type="spellStart"/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КИМов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4848DA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4964D0" w:rsidRPr="000F7758" w:rsidRDefault="004964D0" w:rsidP="004964D0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I. Источники </w:t>
            </w:r>
            <w:r w:rsidR="001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географической информации (3 ч)</w:t>
            </w:r>
          </w:p>
          <w:p w:rsidR="00F34623" w:rsidRPr="000F7758" w:rsidRDefault="00F34623" w:rsidP="004964D0">
            <w:pPr>
              <w:pStyle w:val="a0"/>
              <w:shd w:val="clear" w:color="auto" w:fill="FFFFFF"/>
              <w:spacing w:after="0" w:line="100" w:lineRule="atLeas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34623" w:rsidRPr="000F7758" w:rsidTr="00120C04">
        <w:trPr>
          <w:cantSplit/>
          <w:trHeight w:val="69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964D0" w:rsidRPr="000F7758" w:rsidRDefault="00B26682" w:rsidP="004964D0">
            <w:pPr>
              <w:pStyle w:val="ae"/>
              <w:spacing w:after="0" w:line="100" w:lineRule="atLeast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Глобус, географическая карта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hAnsi="Times New Roman"/>
                <w:sz w:val="28"/>
                <w:szCs w:val="28"/>
              </w:rPr>
              <w:t>План мес</w:t>
            </w:r>
            <w:r w:rsidR="00120C04">
              <w:rPr>
                <w:rFonts w:ascii="Times New Roman" w:hAnsi="Times New Roman"/>
                <w:sz w:val="28"/>
                <w:szCs w:val="28"/>
              </w:rPr>
              <w:t>тности. Масштаб. Градусная сеть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4964D0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4964D0" w:rsidRPr="000F7758" w:rsidRDefault="004964D0" w:rsidP="004964D0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</w:t>
            </w:r>
            <w:r w:rsidR="0012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тренировочных тестов по разделу</w:t>
            </w:r>
          </w:p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964D0" w:rsidRPr="000F7758" w:rsidRDefault="004964D0" w:rsidP="00F346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тренировочных задач</w:t>
            </w:r>
          </w:p>
        </w:tc>
      </w:tr>
      <w:tr w:rsidR="00F34623" w:rsidRPr="000F7758" w:rsidTr="004848DA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Природа Земли и человек (3 ч)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4964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hAnsi="Times New Roman"/>
                <w:sz w:val="28"/>
                <w:szCs w:val="28"/>
              </w:rPr>
              <w:t>Земля как планета Солнечной системы.</w:t>
            </w:r>
            <w:r w:rsidR="00120C04">
              <w:rPr>
                <w:rFonts w:ascii="Times New Roman" w:hAnsi="Times New Roman"/>
                <w:sz w:val="28"/>
                <w:szCs w:val="28"/>
              </w:rPr>
              <w:t xml:space="preserve"> Движения Земли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1C57E8" w:rsidRPr="000F7758" w:rsidRDefault="001C57E8" w:rsidP="001C57E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Литосфера и геологическая история Земли. Гидросфера. Атмосфера. </w:t>
            </w:r>
          </w:p>
          <w:p w:rsidR="00F34623" w:rsidRPr="000F7758" w:rsidRDefault="00120C04" w:rsidP="001C57E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Биосфера. 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Конспект, решение задач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1C57E8" w:rsidRPr="000F7758" w:rsidRDefault="001C57E8" w:rsidP="001C57E8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учебно-тренировочных </w:t>
            </w:r>
            <w:r w:rsidR="0012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 по разделу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1C57E8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тренировочных тестов</w:t>
            </w:r>
          </w:p>
        </w:tc>
      </w:tr>
      <w:tr w:rsidR="00F34623" w:rsidRPr="000F7758" w:rsidTr="004848DA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4848DA" w:rsidRPr="000F7758" w:rsidRDefault="004848DA" w:rsidP="004848DA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 Материки</w:t>
            </w:r>
            <w:r w:rsidR="001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океаны, народы и страны (3 ч)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4848DA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4848DA" w:rsidP="00B057E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Современный облик планеты Земля. Происхождение материков и впадин океанов. Население и численность населения Земли. Расы, этносы.</w:t>
            </w:r>
            <w:r w:rsidR="00B057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Материки 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страны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4848DA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57FD0" w:rsidRPr="000F7758" w:rsidRDefault="00A57FD0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Африка. Австралия. Антарктида. Южная Аме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рика. Северная Америка. Евразия</w:t>
            </w:r>
          </w:p>
          <w:p w:rsidR="00F34623" w:rsidRPr="000F7758" w:rsidRDefault="00F34623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4848DA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учебно-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тренировочных тестов по разделу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</w:t>
            </w:r>
            <w:r w:rsidR="00A57FD0"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тренировочных тестов</w:t>
            </w:r>
          </w:p>
        </w:tc>
      </w:tr>
      <w:tr w:rsidR="00F34623" w:rsidRPr="000F7758" w:rsidTr="00A57FD0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A57FD0" w:rsidRPr="000F7758" w:rsidRDefault="00A57FD0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Раздел IV. Природопользование и </w:t>
            </w:r>
            <w:r w:rsidR="00120C0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геоэкология (1 ч)</w:t>
            </w:r>
          </w:p>
          <w:p w:rsidR="00F34623" w:rsidRPr="000F7758" w:rsidRDefault="00F34623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A57FD0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Влияние хозяйственной деятельности на людей и природу. Основные типы природопользования. Стихийные явления в геосф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ерах. Решение тестов по разделу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тестов по разделу</w:t>
            </w:r>
          </w:p>
        </w:tc>
      </w:tr>
      <w:tr w:rsidR="00F34623" w:rsidRPr="000F7758" w:rsidTr="00A57FD0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A57FD0" w:rsidRPr="000F7758" w:rsidRDefault="009A7BAF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 V. География России (5</w:t>
            </w:r>
            <w:r w:rsidR="00120C0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ч)</w:t>
            </w:r>
          </w:p>
          <w:p w:rsidR="00F34623" w:rsidRPr="000F7758" w:rsidRDefault="00F34623" w:rsidP="00A57F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34623"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9A7BAF" w:rsidP="009A7B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ГП России. Природа Росси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 Природные особенности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9A7BAF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Конспект, р</w:t>
            </w: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ешение задач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34623"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A7BAF" w:rsidRPr="000F7758" w:rsidRDefault="009A7BAF" w:rsidP="009A7B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Население России.</w:t>
            </w:r>
          </w:p>
          <w:p w:rsidR="00F34623" w:rsidRPr="000F7758" w:rsidRDefault="009A7BAF" w:rsidP="009A7B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мографические показатели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9A7BAF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Конспект, р</w:t>
            </w: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ешение задач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34623"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34623" w:rsidRPr="000F7758" w:rsidRDefault="009A7BAF" w:rsidP="009A7B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Хозяйство России. Отрасли хозяйства РФ. Природно-хоз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яйственное районирование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9A7BAF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34623"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A7BAF" w:rsidRPr="000F7758" w:rsidRDefault="009A7BAF" w:rsidP="009A7BAF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</w:t>
            </w:r>
            <w:r w:rsidR="0012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тренировочных тестов по разделу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9A7BAF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F34623"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ешение задач</w:t>
            </w: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A57FD0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34623"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A7BAF" w:rsidRPr="000F7758" w:rsidRDefault="009A7BAF" w:rsidP="009A7BAF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</w:t>
            </w:r>
            <w:r w:rsidR="0012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тренировочных тестов по разделу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D34E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задач</w:t>
            </w:r>
          </w:p>
        </w:tc>
      </w:tr>
      <w:tr w:rsidR="00F34623" w:rsidRPr="000F7758" w:rsidTr="009A7BAF">
        <w:trPr>
          <w:cantSplit/>
          <w:trHeight w:val="505"/>
          <w:jc w:val="center"/>
        </w:trPr>
        <w:tc>
          <w:tcPr>
            <w:tcW w:w="10554" w:type="dxa"/>
            <w:gridSpan w:val="6"/>
            <w:shd w:val="clear" w:color="auto" w:fill="FFFFFF" w:themeFill="background1"/>
            <w:vAlign w:val="center"/>
          </w:tcPr>
          <w:p w:rsidR="00D34E66" w:rsidRPr="000F7758" w:rsidRDefault="00120C04" w:rsidP="00D34E66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Обобщение (1 ч)</w:t>
            </w:r>
          </w:p>
          <w:p w:rsidR="00F34623" w:rsidRPr="000F7758" w:rsidRDefault="00F34623" w:rsidP="00D34E66">
            <w:pPr>
              <w:pStyle w:val="a0"/>
              <w:shd w:val="clear" w:color="auto" w:fill="FFFFFF"/>
              <w:spacing w:after="0" w:line="100" w:lineRule="atLeas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34623" w:rsidRPr="000F7758" w:rsidTr="00120C04">
        <w:trPr>
          <w:cantSplit/>
          <w:trHeight w:val="50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F34623" w:rsidRPr="000F7758" w:rsidRDefault="00D34E66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D34E66" w:rsidRPr="000F7758" w:rsidRDefault="00D34E66" w:rsidP="00D34E66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Итоговое занятие. </w:t>
            </w: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репетиционного тестирования и анализ его результативности. Психол</w:t>
            </w:r>
            <w:r w:rsidR="00120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огическая подготовка к экзамену</w:t>
            </w:r>
          </w:p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34623" w:rsidRPr="000F7758" w:rsidRDefault="00F34623" w:rsidP="00F346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задач</w:t>
            </w:r>
            <w:r w:rsidR="00120C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подведение итогов</w:t>
            </w:r>
          </w:p>
        </w:tc>
      </w:tr>
    </w:tbl>
    <w:p w:rsidR="00F34623" w:rsidRPr="000F7758" w:rsidRDefault="00F34623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F34623" w:rsidRDefault="00F34623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0F7758" w:rsidRDefault="000F7758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0F7758" w:rsidRPr="000F7758" w:rsidRDefault="000F7758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2D2AD3" w:rsidRPr="000F7758" w:rsidRDefault="002D2AD3" w:rsidP="002D2AD3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F775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Поурочное планирование</w:t>
      </w:r>
    </w:p>
    <w:tbl>
      <w:tblPr>
        <w:tblW w:w="9720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5044"/>
        <w:gridCol w:w="1902"/>
        <w:gridCol w:w="2024"/>
      </w:tblGrid>
      <w:tr w:rsidR="002D2AD3" w:rsidRPr="002D2AD3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D2AD3" w:rsidRPr="002D2AD3" w:rsidRDefault="002D2AD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D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2D2AD3" w:rsidRPr="002D2AD3" w:rsidRDefault="002D2AD3" w:rsidP="00735A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D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D2AD3" w:rsidRPr="002D2AD3" w:rsidRDefault="002D2AD3" w:rsidP="00735A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D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D2AD3" w:rsidRPr="002D2AD3" w:rsidRDefault="002D2AD3" w:rsidP="00735A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D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2D2AD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D2AD3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2D2AD3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Особенности процедуры проведения ОГЭ в 9 классе. Нормативно-правовые и другие документы. Правила заполнения бланков. Особенности экзаменационной работы по географии, структура и демонстрационные версии </w:t>
            </w:r>
            <w:proofErr w:type="spellStart"/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КИМов</w:t>
            </w:r>
            <w:proofErr w:type="spellEnd"/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D2AD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2D2AD3" w:rsidRPr="000F7758" w:rsidRDefault="002D2AD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169A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BD169A" w:rsidRPr="000F7758" w:rsidRDefault="00BD169A" w:rsidP="00BD169A">
            <w:pPr>
              <w:pStyle w:val="ae"/>
              <w:spacing w:after="0" w:line="100" w:lineRule="atLeast"/>
              <w:ind w:left="0"/>
              <w:rPr>
                <w:sz w:val="28"/>
                <w:szCs w:val="28"/>
              </w:rPr>
            </w:pPr>
            <w:r w:rsidRPr="000F7758">
              <w:rPr>
                <w:rFonts w:ascii="Times New Roman" w:hAnsi="Times New Roman"/>
                <w:sz w:val="28"/>
                <w:szCs w:val="28"/>
              </w:rPr>
              <w:t xml:space="preserve">Глобус, географическая карта. </w:t>
            </w:r>
          </w:p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BD169A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169A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BD169A" w:rsidRPr="000F7758" w:rsidRDefault="00BD169A" w:rsidP="00BD169A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7758">
              <w:rPr>
                <w:rFonts w:ascii="Times New Roman" w:hAnsi="Times New Roman"/>
                <w:sz w:val="28"/>
                <w:szCs w:val="28"/>
              </w:rPr>
              <w:t>План местности. Масштаб. Градусная сеть.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BD169A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23.01.2025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169A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BD169A" w:rsidRPr="000F7758" w:rsidRDefault="00BD169A" w:rsidP="00BD169A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  <w:r w:rsidRPr="000F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F7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географической информации».</w:t>
            </w:r>
          </w:p>
          <w:p w:rsidR="00BD169A" w:rsidRPr="000F7758" w:rsidRDefault="00BD169A" w:rsidP="00BD169A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BD169A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30.01.2025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169A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BD169A" w:rsidRPr="000F7758" w:rsidRDefault="00BD169A" w:rsidP="00BD169A">
            <w:pPr>
              <w:pStyle w:val="ae"/>
              <w:spacing w:after="0" w:line="100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7758">
              <w:rPr>
                <w:rFonts w:ascii="Times New Roman" w:hAnsi="Times New Roman"/>
                <w:sz w:val="28"/>
                <w:szCs w:val="28"/>
              </w:rPr>
              <w:t>Земля как планета Солнечной системы. Движения Земли.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BD169A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06.02.2025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D169A" w:rsidRPr="000F7758" w:rsidRDefault="00BD169A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Литосфера и геологическая история Земли. Гидросфера. Атмосфера. </w:t>
            </w:r>
          </w:p>
          <w:p w:rsidR="00735A13" w:rsidRPr="000F7758" w:rsidRDefault="00735A13" w:rsidP="00735A13">
            <w:pPr>
              <w:pStyle w:val="ae"/>
              <w:spacing w:after="0" w:line="10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7758">
              <w:rPr>
                <w:rFonts w:ascii="Times New Roman" w:eastAsiaTheme="minorHAnsi" w:hAnsi="Times New Roman"/>
                <w:sz w:val="28"/>
                <w:szCs w:val="28"/>
              </w:rPr>
              <w:t>Биосфера. ГО.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13.02. 2025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учебно-тренировочных тестов по разделу «</w:t>
            </w:r>
            <w:r w:rsidRPr="000F7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Природа Земли и человек».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Современный облик планеты Земля. Происхождение материков и впадин океанов. Население и численность населения Земли. Расы, этносы.</w:t>
            </w:r>
          </w:p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Материки и страны.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Африка. Австралия. Антарктида. Южная Америка. Северная Америка. Евразия.</w:t>
            </w:r>
          </w:p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учебно-тренировочных тестов по разделу «</w:t>
            </w:r>
            <w:r w:rsidRPr="000F7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Материки, океаны, народы и страны».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Влияние хозяйственной деятельности на людей и природу. Основные типы природопользования. Стихийные явления в геосферах. Решение тестов по разделу.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ГП России. Природа России. Природные особенности России.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03.04.2025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Население России.</w:t>
            </w:r>
          </w:p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Демографические показатели России.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10.04.2025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Хозяйство России. Отрасли хозяйства РФ. Природно-хозяйственное районирование России.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учебно-тренировочных тестов по разделу.</w:t>
            </w:r>
          </w:p>
          <w:p w:rsidR="00735A13" w:rsidRPr="000F7758" w:rsidRDefault="00735A13" w:rsidP="00735A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24.04.2025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pStyle w:val="a0"/>
              <w:shd w:val="clear" w:color="auto" w:fill="FFFFFF"/>
              <w:spacing w:after="0" w:line="100" w:lineRule="atLeast"/>
              <w:rPr>
                <w:sz w:val="28"/>
                <w:szCs w:val="28"/>
              </w:rPr>
            </w:pP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учебно-тренировочных тестов по разделу.</w:t>
            </w:r>
          </w:p>
          <w:p w:rsidR="00735A13" w:rsidRPr="000F7758" w:rsidRDefault="00735A13" w:rsidP="00735A13">
            <w:pPr>
              <w:pStyle w:val="a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15.05.2025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5A13" w:rsidRPr="000F7758" w:rsidTr="00735A13">
        <w:trPr>
          <w:cantSplit/>
          <w:trHeight w:val="72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F775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735A13" w:rsidRPr="000F7758" w:rsidRDefault="00735A13" w:rsidP="00735A13">
            <w:pPr>
              <w:pStyle w:val="a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Итоговое занятие. </w:t>
            </w:r>
            <w:r w:rsidRPr="000F7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репетиционного тестирования и анализ его результативности.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35A13" w:rsidRPr="000F7758" w:rsidRDefault="00B35DC5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22.05.2025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35A13" w:rsidRPr="000F7758" w:rsidRDefault="00735A13" w:rsidP="002D2A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34623" w:rsidRPr="000F7758" w:rsidRDefault="00F34623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F34623" w:rsidRPr="000F7758" w:rsidRDefault="00F34623" w:rsidP="00917389">
      <w:pPr>
        <w:tabs>
          <w:tab w:val="left" w:pos="9288"/>
        </w:tabs>
        <w:spacing w:after="0"/>
        <w:rPr>
          <w:sz w:val="28"/>
          <w:szCs w:val="28"/>
        </w:rPr>
      </w:pPr>
    </w:p>
    <w:p w:rsidR="00D34E66" w:rsidRPr="00D34E66" w:rsidRDefault="00D34E66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4E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УЧЕБНО-МЕТОДИЧЕСКОЕ ОБЕСПЕЧЕНИЕ ОБРАЗОВАТЕЛЬНОГО ПРОЦЕССА</w:t>
      </w:r>
    </w:p>
    <w:p w:rsidR="00D34E66" w:rsidRPr="00D34E66" w:rsidRDefault="00D34E66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4E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proofErr w:type="gram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наук,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Рос.акад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образования, изд-во «Просвещение». -</w:t>
      </w:r>
      <w:r w:rsidR="00C30854"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изд. - М.: Просвещение,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- 192 с. Серия: Полярная звезда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proofErr w:type="gram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Рос. акад. образования, изд-во «Просвещение». - 6-е изд. - М.: Просвещени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- 256 с. Серия: Полярная звезда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География. 8 класс: учебник для общеобразовательных организаций / Алексеев А.И., Липкина Е.К., Николина В.В. и др.; - 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 - М.: Просвещение,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- 255 с. Серия: Полярная звезда</w:t>
      </w:r>
    </w:p>
    <w:p w:rsidR="00C30854" w:rsidRPr="00D34E66" w:rsidRDefault="00D34E66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0854"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. География. 9</w:t>
      </w:r>
      <w:r w:rsidR="00C30854"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для общеобразовательных организаций / Алексеев А.И., Липкина Е.К., Николина В.В. и др.; - </w:t>
      </w:r>
      <w:r w:rsidR="00C30854"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 - М.: Просвещение, 2019</w:t>
      </w:r>
      <w:r w:rsidR="00C30854"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- 255 с. Серия: Полярная звезда</w:t>
      </w:r>
    </w:p>
    <w:p w:rsidR="00D34E66" w:rsidRPr="000F7758" w:rsidRDefault="00C30854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34E66"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Учебное пособие для подготов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к экзамену </w:t>
      </w:r>
      <w:proofErr w:type="gramStart"/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формате ОГЭ 2023-24 (ОГЭ</w:t>
      </w:r>
      <w:r w:rsidR="00D34E66"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9) по географии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Атлас по географии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-6-9 классы.</w:t>
      </w:r>
    </w:p>
    <w:p w:rsidR="008B7895" w:rsidRDefault="008B7895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8B7895" w:rsidRDefault="008B7895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8B7895" w:rsidRDefault="008B7895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34E66" w:rsidRPr="00D34E66" w:rsidRDefault="00D34E66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4E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proofErr w:type="gram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наук,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Рос.акад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образования, изд-во 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«Просвещение». -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изд. - М.: Просвещение,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- 192 с. Серия: Полярная звезда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proofErr w:type="gramStart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Рос. акад. образования, изд-во «Просвещение». - 6-е изд. - М.: Просвещени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- 256 с. Серия: Полярная звезда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География. 8 класс: учебник для общеобразовательных организаций / Алексеев А.И., Липкина Е.К., Николина В.В. и др.; - 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 - М.: Просвещение, 2022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- 255 с. Серия: Полярная звезда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. География. 9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для общеобразовательных организаций / Алексеев А.И., Липкина Е.К., Николина В.В. и др.; - 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изд. - М.: Просвещение, 2019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- 255 с. Серия: Полярная звезда</w:t>
      </w:r>
    </w:p>
    <w:p w:rsidR="00C30854" w:rsidRPr="000F7758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Учебное пособие для подготов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к экзамену </w:t>
      </w:r>
      <w:proofErr w:type="gramStart"/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формате ОГЭ 2023-24 (ОГЭ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9) по географии</w:t>
      </w:r>
    </w:p>
    <w:p w:rsidR="00C30854" w:rsidRPr="00D34E66" w:rsidRDefault="00C30854" w:rsidP="00C30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Атлас по географии</w:t>
      </w:r>
      <w:r w:rsidRPr="000F7758">
        <w:rPr>
          <w:rFonts w:ascii="Times New Roman" w:eastAsia="Times New Roman" w:hAnsi="Times New Roman" w:cs="Times New Roman"/>
          <w:color w:val="000000"/>
          <w:sz w:val="28"/>
          <w:szCs w:val="28"/>
        </w:rPr>
        <w:t>-6-9 классы.</w:t>
      </w:r>
    </w:p>
    <w:p w:rsidR="000F7758" w:rsidRDefault="000F7758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34E66" w:rsidRPr="00D34E66" w:rsidRDefault="00D34E66" w:rsidP="00D34E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34E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http://gia.edu.ru/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https://neznaika.pro/oge/geo_oge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http://www.egeigia.ru/all-gia/dokumenty-gia/2165-demoversii-oge-2017-gia-9-klass-fipi-skacha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http://mirege.ru/geographi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https://geo-oge.sdamgia.ru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http://spadilo.ru/oge-po-geografii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http://www.uchportal.ru/load/255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https://online-ege.ru/test/geography-oge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https://4oge.ru/geografija</w:t>
      </w:r>
    </w:p>
    <w:p w:rsidR="00D34E66" w:rsidRPr="00D34E66" w:rsidRDefault="00D34E66" w:rsidP="00D34E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http://gia-online.ru/tests/9</w:t>
      </w:r>
    </w:p>
    <w:p w:rsidR="004836D4" w:rsidRPr="008B7895" w:rsidRDefault="00164A63" w:rsidP="008B78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http://4ege.ru/geograph</w:t>
      </w:r>
    </w:p>
    <w:p w:rsidR="004836D4" w:rsidRDefault="004836D4" w:rsidP="00917389">
      <w:pPr>
        <w:tabs>
          <w:tab w:val="left" w:pos="9288"/>
        </w:tabs>
        <w:spacing w:after="0"/>
      </w:pPr>
    </w:p>
    <w:p w:rsidR="00917389" w:rsidRDefault="00917389">
      <w:pPr>
        <w:pStyle w:val="a0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7389" w:rsidRDefault="00917389" w:rsidP="000F7758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7389" w:rsidRDefault="00917389" w:rsidP="00164A63">
      <w:pPr>
        <w:pStyle w:val="a0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17389" w:rsidSect="00917389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EE5"/>
    <w:multiLevelType w:val="hybridMultilevel"/>
    <w:tmpl w:val="2F3EED06"/>
    <w:lvl w:ilvl="0" w:tplc="3F76012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E3E7ADF"/>
    <w:multiLevelType w:val="multilevel"/>
    <w:tmpl w:val="3E5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04F3F"/>
    <w:multiLevelType w:val="multilevel"/>
    <w:tmpl w:val="D25A44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222"/>
    <w:rsid w:val="00090FB2"/>
    <w:rsid w:val="000F513D"/>
    <w:rsid w:val="000F7758"/>
    <w:rsid w:val="00120C04"/>
    <w:rsid w:val="00164A63"/>
    <w:rsid w:val="001C2BA4"/>
    <w:rsid w:val="001C57E8"/>
    <w:rsid w:val="0026102A"/>
    <w:rsid w:val="002D2A1F"/>
    <w:rsid w:val="002D2AD3"/>
    <w:rsid w:val="00396C5C"/>
    <w:rsid w:val="0042038C"/>
    <w:rsid w:val="004836D4"/>
    <w:rsid w:val="004848DA"/>
    <w:rsid w:val="004964D0"/>
    <w:rsid w:val="004D72D6"/>
    <w:rsid w:val="00544EAF"/>
    <w:rsid w:val="00554E25"/>
    <w:rsid w:val="00564222"/>
    <w:rsid w:val="0068680F"/>
    <w:rsid w:val="006F2880"/>
    <w:rsid w:val="0073446C"/>
    <w:rsid w:val="00735A13"/>
    <w:rsid w:val="00736191"/>
    <w:rsid w:val="0084724F"/>
    <w:rsid w:val="008A2B22"/>
    <w:rsid w:val="008B7895"/>
    <w:rsid w:val="008C1495"/>
    <w:rsid w:val="009015DA"/>
    <w:rsid w:val="00917389"/>
    <w:rsid w:val="00952A57"/>
    <w:rsid w:val="009A7BAF"/>
    <w:rsid w:val="00A16307"/>
    <w:rsid w:val="00A57FD0"/>
    <w:rsid w:val="00AE29CE"/>
    <w:rsid w:val="00B057E6"/>
    <w:rsid w:val="00B26682"/>
    <w:rsid w:val="00B35DC5"/>
    <w:rsid w:val="00BD169A"/>
    <w:rsid w:val="00C30854"/>
    <w:rsid w:val="00C72F14"/>
    <w:rsid w:val="00D21B7B"/>
    <w:rsid w:val="00D34E66"/>
    <w:rsid w:val="00E71106"/>
    <w:rsid w:val="00E961A8"/>
    <w:rsid w:val="00ED4F01"/>
    <w:rsid w:val="00F34623"/>
    <w:rsid w:val="00F76E9F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rsid w:val="00564222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64222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30">
    <w:name w:val="Заголовок 3 Знак"/>
    <w:basedOn w:val="a2"/>
    <w:rsid w:val="0056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2"/>
    <w:rsid w:val="00564222"/>
  </w:style>
  <w:style w:type="character" w:styleId="a5">
    <w:name w:val="Emphasis"/>
    <w:basedOn w:val="a2"/>
    <w:rsid w:val="00564222"/>
    <w:rPr>
      <w:i/>
      <w:iCs/>
    </w:rPr>
  </w:style>
  <w:style w:type="character" w:customStyle="1" w:styleId="-">
    <w:name w:val="Интернет-ссылка"/>
    <w:basedOn w:val="a2"/>
    <w:rsid w:val="00564222"/>
    <w:rPr>
      <w:color w:val="0000FF"/>
      <w:u w:val="single"/>
      <w:lang w:val="ru-RU" w:eastAsia="ru-RU" w:bidi="ru-RU"/>
    </w:rPr>
  </w:style>
  <w:style w:type="character" w:customStyle="1" w:styleId="a6">
    <w:name w:val="Выделение жирным"/>
    <w:basedOn w:val="a2"/>
    <w:rsid w:val="00564222"/>
    <w:rPr>
      <w:b/>
      <w:bCs/>
    </w:rPr>
  </w:style>
  <w:style w:type="character" w:customStyle="1" w:styleId="a-vnm">
    <w:name w:val="a-vnm"/>
    <w:basedOn w:val="a2"/>
    <w:rsid w:val="00564222"/>
  </w:style>
  <w:style w:type="character" w:customStyle="1" w:styleId="a-pr">
    <w:name w:val="a-pr"/>
    <w:basedOn w:val="a2"/>
    <w:rsid w:val="00564222"/>
  </w:style>
  <w:style w:type="character" w:customStyle="1" w:styleId="material-date">
    <w:name w:val="material-date"/>
    <w:basedOn w:val="a2"/>
    <w:rsid w:val="00564222"/>
  </w:style>
  <w:style w:type="character" w:customStyle="1" w:styleId="material-views">
    <w:name w:val="material-views"/>
    <w:basedOn w:val="a2"/>
    <w:rsid w:val="00564222"/>
  </w:style>
  <w:style w:type="character" w:customStyle="1" w:styleId="a7">
    <w:name w:val="Текст выноски Знак"/>
    <w:basedOn w:val="a2"/>
    <w:rsid w:val="00564222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0"/>
    <w:next w:val="a1"/>
    <w:rsid w:val="005642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564222"/>
    <w:pPr>
      <w:spacing w:after="120"/>
    </w:pPr>
  </w:style>
  <w:style w:type="paragraph" w:styleId="a9">
    <w:name w:val="List"/>
    <w:basedOn w:val="a1"/>
    <w:rsid w:val="00564222"/>
    <w:rPr>
      <w:rFonts w:cs="Mangal"/>
    </w:rPr>
  </w:style>
  <w:style w:type="paragraph" w:styleId="aa">
    <w:name w:val="Title"/>
    <w:basedOn w:val="a0"/>
    <w:rsid w:val="0056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rsid w:val="00564222"/>
    <w:pPr>
      <w:suppressLineNumbers/>
    </w:pPr>
    <w:rPr>
      <w:rFonts w:cs="Mangal"/>
    </w:rPr>
  </w:style>
  <w:style w:type="paragraph" w:styleId="ac">
    <w:name w:val="Normal (Web)"/>
    <w:basedOn w:val="a0"/>
    <w:rsid w:val="0056422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rsid w:val="005642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564222"/>
    <w:pPr>
      <w:ind w:left="720"/>
      <w:contextualSpacing/>
    </w:pPr>
    <w:rPr>
      <w:rFonts w:eastAsia="Calibri" w:cs="Times New Roman"/>
    </w:rPr>
  </w:style>
  <w:style w:type="table" w:styleId="af">
    <w:name w:val="Table Grid"/>
    <w:basedOn w:val="a3"/>
    <w:uiPriority w:val="59"/>
    <w:rsid w:val="00901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учитель;людмила</dc:creator>
  <cp:lastModifiedBy>Учитель</cp:lastModifiedBy>
  <cp:revision>28</cp:revision>
  <dcterms:created xsi:type="dcterms:W3CDTF">2023-10-06T12:06:00Z</dcterms:created>
  <dcterms:modified xsi:type="dcterms:W3CDTF">2024-11-13T05:02:00Z</dcterms:modified>
</cp:coreProperties>
</file>